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58" w:rsidRPr="006663D5" w:rsidRDefault="005B7AC1" w:rsidP="00CD3D5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63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72851" w:rsidRPr="006663D5" w:rsidRDefault="00872851" w:rsidP="00CD3D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D58" w:rsidRPr="006663D5" w:rsidRDefault="00CD3D58" w:rsidP="00CD3D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3D5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5B7AC1" w:rsidRPr="006663D5">
        <w:rPr>
          <w:rFonts w:ascii="Times New Roman" w:hAnsi="Times New Roman" w:cs="Times New Roman"/>
          <w:b/>
          <w:sz w:val="24"/>
          <w:szCs w:val="24"/>
        </w:rPr>
        <w:t>по информатике</w:t>
      </w:r>
    </w:p>
    <w:p w:rsidR="00CD3D58" w:rsidRPr="006663D5" w:rsidRDefault="00872851" w:rsidP="00CD3D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3D5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F2450A">
        <w:rPr>
          <w:rFonts w:ascii="Times New Roman" w:hAnsi="Times New Roman" w:cs="Times New Roman"/>
          <w:b/>
          <w:sz w:val="24"/>
          <w:szCs w:val="24"/>
        </w:rPr>
        <w:t>7</w:t>
      </w:r>
      <w:r w:rsidR="00CD3D58" w:rsidRPr="006663D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6663D5">
        <w:rPr>
          <w:rFonts w:ascii="Times New Roman" w:hAnsi="Times New Roman" w:cs="Times New Roman"/>
          <w:b/>
          <w:sz w:val="24"/>
          <w:szCs w:val="24"/>
        </w:rPr>
        <w:t>а</w:t>
      </w:r>
      <w:r w:rsidR="00CD3D58" w:rsidRPr="006663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FA7">
        <w:rPr>
          <w:rFonts w:ascii="Times New Roman" w:hAnsi="Times New Roman" w:cs="Times New Roman"/>
          <w:b/>
          <w:sz w:val="24"/>
          <w:szCs w:val="24"/>
        </w:rPr>
        <w:t xml:space="preserve"> основной общеобразовательной школы</w:t>
      </w:r>
    </w:p>
    <w:p w:rsidR="00872851" w:rsidRPr="006663D5" w:rsidRDefault="00872851" w:rsidP="00CD3D58">
      <w:pPr>
        <w:pStyle w:val="a4"/>
        <w:spacing w:before="0" w:beforeAutospacing="0" w:after="0" w:afterAutospacing="0"/>
        <w:ind w:firstLine="360"/>
        <w:jc w:val="both"/>
        <w:rPr>
          <w:rStyle w:val="a5"/>
        </w:rPr>
      </w:pPr>
    </w:p>
    <w:p w:rsidR="005B7AC1" w:rsidRPr="006663D5" w:rsidRDefault="00CD3D58" w:rsidP="005B7A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3D5">
        <w:rPr>
          <w:rStyle w:val="a5"/>
          <w:rFonts w:ascii="Times New Roman" w:hAnsi="Times New Roman" w:cs="Times New Roman"/>
          <w:sz w:val="24"/>
          <w:szCs w:val="24"/>
        </w:rPr>
        <w:t>Рабочая программа</w:t>
      </w:r>
      <w:r w:rsidR="005B7AC1" w:rsidRPr="006663D5">
        <w:rPr>
          <w:rFonts w:ascii="Times New Roman" w:hAnsi="Times New Roman" w:cs="Times New Roman"/>
          <w:b/>
          <w:sz w:val="24"/>
          <w:szCs w:val="24"/>
        </w:rPr>
        <w:t xml:space="preserve"> по информатике</w:t>
      </w:r>
    </w:p>
    <w:p w:rsidR="00CD3D58" w:rsidRPr="006663D5" w:rsidRDefault="005B7AC1" w:rsidP="005B7A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3D5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F2450A">
        <w:rPr>
          <w:rFonts w:ascii="Times New Roman" w:hAnsi="Times New Roman" w:cs="Times New Roman"/>
          <w:b/>
          <w:sz w:val="24"/>
          <w:szCs w:val="24"/>
        </w:rPr>
        <w:t>7</w:t>
      </w:r>
      <w:r w:rsidR="00F45FA7" w:rsidRPr="006663D5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F45FA7">
        <w:rPr>
          <w:rFonts w:ascii="Times New Roman" w:hAnsi="Times New Roman" w:cs="Times New Roman"/>
          <w:b/>
          <w:sz w:val="24"/>
          <w:szCs w:val="24"/>
        </w:rPr>
        <w:t xml:space="preserve"> основной общеобразовательной школы </w:t>
      </w:r>
      <w:proofErr w:type="gramStart"/>
      <w:r w:rsidR="001A6A39">
        <w:rPr>
          <w:rFonts w:ascii="Times New Roman" w:hAnsi="Times New Roman" w:cs="Times New Roman"/>
          <w:b/>
          <w:sz w:val="24"/>
          <w:szCs w:val="24"/>
        </w:rPr>
        <w:t>составлена</w:t>
      </w:r>
      <w:proofErr w:type="gramEnd"/>
      <w:r w:rsidR="00CD3D58" w:rsidRPr="006663D5">
        <w:rPr>
          <w:rFonts w:ascii="Times New Roman" w:hAnsi="Times New Roman" w:cs="Times New Roman"/>
          <w:b/>
          <w:sz w:val="24"/>
          <w:szCs w:val="24"/>
        </w:rPr>
        <w:t xml:space="preserve"> на основе:</w:t>
      </w:r>
    </w:p>
    <w:p w:rsidR="00CD3D58" w:rsidRDefault="005B7AC1" w:rsidP="00CD3D58">
      <w:pPr>
        <w:ind w:firstLine="540"/>
        <w:jc w:val="both"/>
      </w:pPr>
      <w:r w:rsidRPr="006663D5">
        <w:t xml:space="preserve"> -</w:t>
      </w:r>
      <w:r w:rsidR="00F2450A">
        <w:t>ф</w:t>
      </w:r>
      <w:r w:rsidR="00F2450A" w:rsidRPr="00E06AD1">
        <w:rPr>
          <w:sz w:val="22"/>
          <w:szCs w:val="22"/>
        </w:rPr>
        <w:t>едерального государственного образовательного стандарта основного общего образования</w:t>
      </w:r>
      <w:r w:rsidR="00F2450A">
        <w:rPr>
          <w:sz w:val="22"/>
          <w:szCs w:val="22"/>
        </w:rPr>
        <w:t>;</w:t>
      </w:r>
    </w:p>
    <w:p w:rsidR="00877344" w:rsidRPr="006663D5" w:rsidRDefault="00877344" w:rsidP="00CD3D58">
      <w:pPr>
        <w:ind w:firstLine="540"/>
        <w:jc w:val="both"/>
        <w:rPr>
          <w:bCs/>
        </w:rPr>
      </w:pPr>
      <w:r>
        <w:t>-</w:t>
      </w:r>
      <w:r w:rsidRPr="00877344">
        <w:t xml:space="preserve"> </w:t>
      </w:r>
      <w:r w:rsidRPr="00CF3ED2">
        <w:rPr>
          <w:b/>
          <w:bCs/>
        </w:rPr>
        <w:t>примерной  программы</w:t>
      </w:r>
      <w:r w:rsidRPr="00CF3ED2">
        <w:t xml:space="preserve"> основного общего образования по информатике.</w:t>
      </w:r>
    </w:p>
    <w:p w:rsidR="00F2450A" w:rsidRPr="00F2450A" w:rsidRDefault="005B7AC1" w:rsidP="00F2450A">
      <w:pPr>
        <w:tabs>
          <w:tab w:val="left" w:pos="1134"/>
        </w:tabs>
        <w:suppressAutoHyphens/>
        <w:rPr>
          <w:color w:val="000000"/>
          <w:sz w:val="22"/>
          <w:szCs w:val="22"/>
        </w:rPr>
      </w:pPr>
      <w:r w:rsidRPr="006663D5">
        <w:rPr>
          <w:bCs/>
        </w:rPr>
        <w:t>-</w:t>
      </w:r>
      <w:r w:rsidR="00F45FA7">
        <w:t xml:space="preserve"> </w:t>
      </w:r>
      <w:r w:rsidRPr="006663D5">
        <w:t xml:space="preserve"> </w:t>
      </w:r>
      <w:r w:rsidR="00F2450A">
        <w:t xml:space="preserve"> </w:t>
      </w:r>
      <w:r w:rsidR="00F2450A" w:rsidRPr="00E06AD1">
        <w:rPr>
          <w:sz w:val="22"/>
          <w:szCs w:val="22"/>
        </w:rPr>
        <w:t xml:space="preserve">авторской программы Семакин И.Г., </w:t>
      </w:r>
      <w:proofErr w:type="spellStart"/>
      <w:r w:rsidR="00F2450A" w:rsidRPr="00E06AD1">
        <w:rPr>
          <w:sz w:val="22"/>
          <w:szCs w:val="22"/>
        </w:rPr>
        <w:t>Залогова</w:t>
      </w:r>
      <w:proofErr w:type="spellEnd"/>
      <w:r w:rsidR="00F2450A" w:rsidRPr="00E06AD1">
        <w:rPr>
          <w:sz w:val="22"/>
          <w:szCs w:val="22"/>
        </w:rPr>
        <w:t xml:space="preserve"> Л.А., Русаков С.В., Шестакова Л.В. ООО «Издательство БИНОМ. Лаборатория знаний».</w:t>
      </w:r>
    </w:p>
    <w:p w:rsidR="005B7AC1" w:rsidRPr="006663D5" w:rsidRDefault="00CD3D58" w:rsidP="00C45ADD">
      <w:pPr>
        <w:ind w:firstLine="540"/>
        <w:jc w:val="both"/>
      </w:pPr>
      <w:r w:rsidRPr="006663D5">
        <w:rPr>
          <w:b/>
          <w:bCs/>
        </w:rPr>
        <w:t>На реализацию программы необходимо</w:t>
      </w:r>
      <w:r w:rsidRPr="006663D5">
        <w:rPr>
          <w:bCs/>
        </w:rPr>
        <w:t xml:space="preserve"> </w:t>
      </w:r>
      <w:r w:rsidR="00C45ADD" w:rsidRPr="0095530C">
        <w:t>35 часов из расчёта 1 час в неделю.</w:t>
      </w:r>
    </w:p>
    <w:p w:rsidR="00F2450A" w:rsidRDefault="00872851" w:rsidP="00F2450A">
      <w:pPr>
        <w:ind w:firstLine="540"/>
        <w:jc w:val="both"/>
        <w:rPr>
          <w:bCs/>
        </w:rPr>
      </w:pPr>
      <w:r w:rsidRPr="006663D5">
        <w:rPr>
          <w:b/>
          <w:bCs/>
        </w:rPr>
        <w:t>Рабочая программа поддерживается  УМК</w:t>
      </w:r>
      <w:r w:rsidRPr="006663D5">
        <w:rPr>
          <w:bCs/>
        </w:rPr>
        <w:t xml:space="preserve"> </w:t>
      </w:r>
      <w:r w:rsidR="005B7AC1" w:rsidRPr="006663D5">
        <w:rPr>
          <w:bCs/>
        </w:rPr>
        <w:t xml:space="preserve"> по информатике:</w:t>
      </w:r>
    </w:p>
    <w:p w:rsidR="00F2450A" w:rsidRDefault="00F2450A" w:rsidP="00F2450A">
      <w:pPr>
        <w:numPr>
          <w:ilvl w:val="0"/>
          <w:numId w:val="6"/>
        </w:numPr>
        <w:jc w:val="both"/>
      </w:pPr>
      <w:r>
        <w:t>Методическое пособие для учителя к УМК по соответствию ФГОС.</w:t>
      </w:r>
    </w:p>
    <w:p w:rsidR="00F2450A" w:rsidRDefault="00F2450A" w:rsidP="00F2450A">
      <w:pPr>
        <w:numPr>
          <w:ilvl w:val="0"/>
          <w:numId w:val="6"/>
        </w:numPr>
        <w:jc w:val="both"/>
      </w:pPr>
      <w:r>
        <w:t>Учебник  «Информатика» для 7 класса.</w:t>
      </w:r>
    </w:p>
    <w:p w:rsidR="00F2450A" w:rsidRDefault="00F2450A" w:rsidP="00F2450A">
      <w:pPr>
        <w:numPr>
          <w:ilvl w:val="0"/>
          <w:numId w:val="6"/>
        </w:numPr>
        <w:jc w:val="both"/>
      </w:pPr>
      <w:r>
        <w:t>Дополнительное пособие - задачник-практикум (в 2 томах).</w:t>
      </w:r>
    </w:p>
    <w:p w:rsidR="00F2450A" w:rsidRDefault="00F2450A" w:rsidP="00F2450A">
      <w:pPr>
        <w:numPr>
          <w:ilvl w:val="0"/>
          <w:numId w:val="6"/>
        </w:numPr>
        <w:jc w:val="both"/>
      </w:pPr>
      <w:proofErr w:type="gramStart"/>
      <w:r>
        <w:t>Методическое пособие к учебникам (авторы:</w:t>
      </w:r>
      <w:proofErr w:type="gramEnd"/>
      <w:r>
        <w:t xml:space="preserve"> Семакин И.Г., Шеина Т.Ю.). </w:t>
      </w:r>
    </w:p>
    <w:p w:rsidR="00F2450A" w:rsidRDefault="00F2450A" w:rsidP="00F2450A">
      <w:pPr>
        <w:numPr>
          <w:ilvl w:val="0"/>
          <w:numId w:val="6"/>
        </w:numPr>
        <w:jc w:val="both"/>
      </w:pPr>
      <w:r>
        <w:t>Сборник дидактических материалов для текущего контроля результатов обучения по информатике в основной школе (под ред. Семакина И. Г.</w:t>
      </w:r>
      <w:proofErr w:type="gramStart"/>
      <w:r>
        <w:t xml:space="preserve"> )</w:t>
      </w:r>
      <w:proofErr w:type="gramEnd"/>
      <w:r>
        <w:t>.</w:t>
      </w:r>
    </w:p>
    <w:p w:rsidR="00F2450A" w:rsidRDefault="00F2450A" w:rsidP="00F2450A">
      <w:pPr>
        <w:numPr>
          <w:ilvl w:val="0"/>
          <w:numId w:val="6"/>
        </w:numPr>
        <w:jc w:val="both"/>
      </w:pPr>
      <w:r>
        <w:t>Сборник контрольных заданий для подготовки к ГИА.</w:t>
      </w:r>
    </w:p>
    <w:p w:rsidR="00F2450A" w:rsidRDefault="00F2450A" w:rsidP="00872851">
      <w:pPr>
        <w:ind w:firstLine="540"/>
        <w:jc w:val="both"/>
        <w:rPr>
          <w:bCs/>
        </w:rPr>
      </w:pPr>
    </w:p>
    <w:p w:rsidR="00CB53E9" w:rsidRDefault="000F0B81" w:rsidP="00877344">
      <w:pPr>
        <w:shd w:val="clear" w:color="auto" w:fill="FFFFFF"/>
        <w:ind w:left="360" w:firstLine="180"/>
        <w:jc w:val="both"/>
        <w:rPr>
          <w:b/>
        </w:rPr>
      </w:pPr>
      <w:r w:rsidRPr="006663D5">
        <w:rPr>
          <w:b/>
        </w:rPr>
        <w:t>Рабочая программа направлена на</w:t>
      </w:r>
      <w:proofErr w:type="gramStart"/>
      <w:r w:rsidR="006663D5" w:rsidRPr="006663D5">
        <w:rPr>
          <w:b/>
        </w:rPr>
        <w:t xml:space="preserve"> </w:t>
      </w:r>
      <w:r w:rsidR="005B7AC1" w:rsidRPr="006663D5">
        <w:rPr>
          <w:b/>
        </w:rPr>
        <w:t>:</w:t>
      </w:r>
      <w:proofErr w:type="gramEnd"/>
    </w:p>
    <w:p w:rsidR="00F2450A" w:rsidRPr="00E06AD1" w:rsidRDefault="00F2450A" w:rsidP="00F2450A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E06AD1">
        <w:rPr>
          <w:rFonts w:ascii="Times New Roman" w:hAnsi="Times New Roman"/>
        </w:rPr>
        <w:t xml:space="preserve">пределение возможных источников необходимых сведений, поиск информации, анализ и оценка ее достоверности, самостоятельное создание источников информации разного типа и для разных аудиторий, соблюдение правил информационной безопасности. </w:t>
      </w:r>
    </w:p>
    <w:p w:rsidR="00F2450A" w:rsidRPr="00E06AD1" w:rsidRDefault="00F2450A" w:rsidP="00F2450A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Pr="00E06AD1">
        <w:rPr>
          <w:rFonts w:ascii="Times New Roman" w:hAnsi="Times New Roman"/>
        </w:rPr>
        <w:t>спользование компьютерных и коммуникационных технологий как инструмента для достижения своих целей. Выбор адекватных задаче инструментальных программно-аппаратных средств и сервисов, создание требований и запросов на разработку новых программно-аппаратных средств и сервисов.</w:t>
      </w:r>
    </w:p>
    <w:p w:rsidR="00F2450A" w:rsidRPr="00E06AD1" w:rsidRDefault="00F2450A" w:rsidP="00F2450A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E06AD1">
        <w:rPr>
          <w:rFonts w:ascii="Times New Roman" w:hAnsi="Times New Roman"/>
        </w:rPr>
        <w:t>роектирование и реализация мон</w:t>
      </w:r>
      <w:proofErr w:type="gramStart"/>
      <w:r w:rsidRPr="00E06AD1">
        <w:rPr>
          <w:rFonts w:ascii="Times New Roman" w:hAnsi="Times New Roman"/>
        </w:rPr>
        <w:t>о-</w:t>
      </w:r>
      <w:proofErr w:type="gramEnd"/>
      <w:r w:rsidRPr="00E06AD1">
        <w:rPr>
          <w:rFonts w:ascii="Times New Roman" w:hAnsi="Times New Roman"/>
        </w:rPr>
        <w:t xml:space="preserve"> и </w:t>
      </w:r>
      <w:proofErr w:type="spellStart"/>
      <w:r w:rsidRPr="00E06AD1">
        <w:rPr>
          <w:rFonts w:ascii="Times New Roman" w:hAnsi="Times New Roman"/>
        </w:rPr>
        <w:t>мультимедийных</w:t>
      </w:r>
      <w:proofErr w:type="spellEnd"/>
      <w:r w:rsidRPr="00E06AD1">
        <w:rPr>
          <w:rFonts w:ascii="Times New Roman" w:hAnsi="Times New Roman"/>
        </w:rPr>
        <w:t xml:space="preserve"> проектов в сфере информационных и коммуникационных технологий с прохождением стадии разработки от формулирования оригинального замысла через создание последовательности промежуточных предс</w:t>
      </w:r>
      <w:r>
        <w:rPr>
          <w:rFonts w:ascii="Times New Roman" w:hAnsi="Times New Roman"/>
        </w:rPr>
        <w:t>тавлений к итоговому продукту. п</w:t>
      </w:r>
      <w:r w:rsidRPr="00E06AD1">
        <w:rPr>
          <w:rFonts w:ascii="Times New Roman" w:hAnsi="Times New Roman"/>
        </w:rPr>
        <w:t xml:space="preserve">роектирование и реализация моно- и </w:t>
      </w:r>
      <w:proofErr w:type="spellStart"/>
      <w:r w:rsidRPr="00E06AD1">
        <w:rPr>
          <w:rFonts w:ascii="Times New Roman" w:hAnsi="Times New Roman"/>
        </w:rPr>
        <w:t>мультимедийных</w:t>
      </w:r>
      <w:proofErr w:type="spellEnd"/>
      <w:r w:rsidRPr="00E06AD1">
        <w:rPr>
          <w:rFonts w:ascii="Times New Roman" w:hAnsi="Times New Roman"/>
        </w:rPr>
        <w:t xml:space="preserve"> проектов в сфере информационных и коммуникационных технологий для своих собственных целей или под заказ.</w:t>
      </w:r>
    </w:p>
    <w:p w:rsidR="00F2450A" w:rsidRDefault="00F2450A" w:rsidP="00F2450A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E06AD1">
        <w:rPr>
          <w:rFonts w:ascii="Times New Roman" w:hAnsi="Times New Roman"/>
        </w:rPr>
        <w:t>роектирование и реализация инструментальных программно-аппаратных средств и сервисов, выполнение настройки и доработки программно-аппаратных средств и сервисов под потребности заказчика.</w:t>
      </w:r>
    </w:p>
    <w:p w:rsidR="00616212" w:rsidRPr="00616212" w:rsidRDefault="00616212" w:rsidP="00616212">
      <w:pPr>
        <w:pStyle w:val="a7"/>
        <w:numPr>
          <w:ilvl w:val="0"/>
          <w:numId w:val="4"/>
        </w:numPr>
        <w:rPr>
          <w:rStyle w:val="a5"/>
          <w:rFonts w:ascii="Times New Roman" w:eastAsia="@Arial Unicode MS" w:hAnsi="Times New Roman"/>
          <w:b w:val="0"/>
          <w:sz w:val="24"/>
          <w:szCs w:val="24"/>
        </w:rPr>
      </w:pPr>
      <w:proofErr w:type="gramStart"/>
      <w:r w:rsidRPr="00616212">
        <w:rPr>
          <w:rStyle w:val="a5"/>
          <w:rFonts w:ascii="Times New Roman" w:hAnsi="Times New Roman"/>
          <w:sz w:val="24"/>
          <w:szCs w:val="24"/>
        </w:rPr>
        <w:t xml:space="preserve">Рабочая программа по информатике  для 7  класса  представляет собой целостный документ, включающий разделы: </w:t>
      </w:r>
      <w:r w:rsidRPr="00616212">
        <w:rPr>
          <w:rStyle w:val="a5"/>
          <w:rFonts w:ascii="Times New Roman" w:hAnsi="Times New Roman"/>
          <w:b w:val="0"/>
          <w:sz w:val="24"/>
          <w:szCs w:val="24"/>
        </w:rPr>
        <w:t xml:space="preserve">пояснительную записку; общую характеристику учебного предмета; описание места учебного предмета в учебном плане; личностные,  </w:t>
      </w:r>
      <w:proofErr w:type="spellStart"/>
      <w:r w:rsidRPr="00616212">
        <w:rPr>
          <w:rStyle w:val="a5"/>
          <w:rFonts w:ascii="Times New Roman" w:hAnsi="Times New Roman"/>
          <w:b w:val="0"/>
          <w:sz w:val="24"/>
          <w:szCs w:val="24"/>
        </w:rPr>
        <w:t>метапредметные</w:t>
      </w:r>
      <w:proofErr w:type="spellEnd"/>
      <w:r w:rsidRPr="00616212">
        <w:rPr>
          <w:rStyle w:val="a5"/>
          <w:rFonts w:ascii="Times New Roman" w:hAnsi="Times New Roman"/>
          <w:b w:val="0"/>
          <w:sz w:val="24"/>
          <w:szCs w:val="24"/>
        </w:rPr>
        <w:t xml:space="preserve">  и предметные результаты освоения учебного предмета « Информатика»; содержание учебного предмета; тематическое планирование; </w:t>
      </w:r>
      <w:r w:rsidRPr="00616212">
        <w:rPr>
          <w:rStyle w:val="a5"/>
          <w:rFonts w:ascii="Times New Roman" w:eastAsia="@Arial Unicode MS" w:hAnsi="Times New Roman"/>
          <w:b w:val="0"/>
          <w:sz w:val="24"/>
          <w:szCs w:val="24"/>
        </w:rPr>
        <w:t>планируемые результаты достижения  обучающимися требований к результатам освоения основной образовательной программы</w:t>
      </w:r>
      <w:r w:rsidRPr="00616212">
        <w:rPr>
          <w:rStyle w:val="a5"/>
          <w:rFonts w:ascii="Times New Roman" w:hAnsi="Times New Roman"/>
          <w:b w:val="0"/>
          <w:sz w:val="24"/>
          <w:szCs w:val="24"/>
        </w:rPr>
        <w:t xml:space="preserve"> описание учебно-методического и материально-технического обеспечения образовательного процесса.</w:t>
      </w:r>
      <w:proofErr w:type="gramEnd"/>
    </w:p>
    <w:p w:rsidR="00F2450A" w:rsidRDefault="00F2450A" w:rsidP="00F2450A">
      <w:pPr>
        <w:pStyle w:val="a7"/>
        <w:spacing w:before="100" w:beforeAutospacing="1" w:after="100" w:afterAutospacing="1" w:line="240" w:lineRule="auto"/>
        <w:ind w:left="1200"/>
        <w:jc w:val="both"/>
        <w:rPr>
          <w:rFonts w:ascii="Times New Roman" w:hAnsi="Times New Roman"/>
        </w:rPr>
      </w:pPr>
    </w:p>
    <w:p w:rsidR="00C45ADD" w:rsidRPr="00F2450A" w:rsidRDefault="00CD3D58" w:rsidP="00F2450A">
      <w:pPr>
        <w:pStyle w:val="a7"/>
        <w:spacing w:after="0" w:line="240" w:lineRule="auto"/>
        <w:ind w:left="1200"/>
        <w:jc w:val="center"/>
        <w:rPr>
          <w:rFonts w:ascii="Times New Roman" w:hAnsi="Times New Roman"/>
        </w:rPr>
      </w:pPr>
      <w:r w:rsidRPr="00F2450A">
        <w:rPr>
          <w:rFonts w:ascii="Times New Roman" w:hAnsi="Times New Roman"/>
          <w:b/>
        </w:rPr>
        <w:t>Составитель</w:t>
      </w:r>
      <w:r w:rsidR="000F0B81" w:rsidRPr="00F2450A">
        <w:rPr>
          <w:rFonts w:ascii="Times New Roman" w:hAnsi="Times New Roman"/>
          <w:b/>
        </w:rPr>
        <w:t xml:space="preserve"> </w:t>
      </w:r>
      <w:r w:rsidRPr="00F2450A">
        <w:rPr>
          <w:rFonts w:ascii="Times New Roman" w:hAnsi="Times New Roman"/>
          <w:b/>
        </w:rPr>
        <w:t xml:space="preserve">рабочей программы  </w:t>
      </w:r>
      <w:r w:rsidR="006663D5" w:rsidRPr="00F2450A">
        <w:rPr>
          <w:rFonts w:ascii="Times New Roman" w:hAnsi="Times New Roman"/>
          <w:b/>
        </w:rPr>
        <w:t>учитель информатики</w:t>
      </w:r>
    </w:p>
    <w:p w:rsidR="00940E79" w:rsidRPr="00F2450A" w:rsidRDefault="00C45ADD" w:rsidP="00C45ADD">
      <w:pPr>
        <w:ind w:left="840" w:right="22"/>
        <w:jc w:val="center"/>
        <w:rPr>
          <w:sz w:val="22"/>
          <w:szCs w:val="22"/>
        </w:rPr>
      </w:pPr>
      <w:r w:rsidRPr="00F2450A">
        <w:rPr>
          <w:b/>
          <w:sz w:val="22"/>
          <w:szCs w:val="22"/>
        </w:rPr>
        <w:t xml:space="preserve">МОУ «СОШ №1 г. Ершова Саратовской области» </w:t>
      </w:r>
      <w:r w:rsidR="006663D5" w:rsidRPr="00F2450A">
        <w:rPr>
          <w:b/>
          <w:sz w:val="22"/>
          <w:szCs w:val="22"/>
        </w:rPr>
        <w:t>Арутюнян Л.Э</w:t>
      </w:r>
      <w:r w:rsidRPr="00F2450A">
        <w:rPr>
          <w:b/>
          <w:sz w:val="22"/>
          <w:szCs w:val="22"/>
        </w:rPr>
        <w:t>.</w:t>
      </w:r>
    </w:p>
    <w:sectPr w:rsidR="00940E79" w:rsidRPr="00F2450A" w:rsidSect="006663D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66E" w:rsidRDefault="0060566E" w:rsidP="005B7AC1">
      <w:r>
        <w:separator/>
      </w:r>
    </w:p>
  </w:endnote>
  <w:endnote w:type="continuationSeparator" w:id="0">
    <w:p w:rsidR="0060566E" w:rsidRDefault="0060566E" w:rsidP="005B7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66E" w:rsidRDefault="0060566E" w:rsidP="005B7AC1">
      <w:r>
        <w:separator/>
      </w:r>
    </w:p>
  </w:footnote>
  <w:footnote w:type="continuationSeparator" w:id="0">
    <w:p w:rsidR="0060566E" w:rsidRDefault="0060566E" w:rsidP="005B7A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7B84F4D"/>
    <w:multiLevelType w:val="hybridMultilevel"/>
    <w:tmpl w:val="89B207A2"/>
    <w:lvl w:ilvl="0" w:tplc="0C8009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337F89"/>
    <w:multiLevelType w:val="hybridMultilevel"/>
    <w:tmpl w:val="111EF1CA"/>
    <w:lvl w:ilvl="0" w:tplc="5384584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49E81162"/>
    <w:multiLevelType w:val="multilevel"/>
    <w:tmpl w:val="4EC443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B33BFA"/>
    <w:multiLevelType w:val="hybridMultilevel"/>
    <w:tmpl w:val="F46685C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4"/>
  </w:num>
  <w:num w:numId="6">
    <w:abstractNumId w:val="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D58"/>
    <w:rsid w:val="00001A3A"/>
    <w:rsid w:val="00052FE0"/>
    <w:rsid w:val="000F0B81"/>
    <w:rsid w:val="001210E3"/>
    <w:rsid w:val="001655E2"/>
    <w:rsid w:val="001A6A39"/>
    <w:rsid w:val="003057D5"/>
    <w:rsid w:val="005B7AC1"/>
    <w:rsid w:val="005E6EE4"/>
    <w:rsid w:val="0060566E"/>
    <w:rsid w:val="00616212"/>
    <w:rsid w:val="006663D5"/>
    <w:rsid w:val="00872851"/>
    <w:rsid w:val="00877344"/>
    <w:rsid w:val="0089477B"/>
    <w:rsid w:val="008D608F"/>
    <w:rsid w:val="008D6D6C"/>
    <w:rsid w:val="00940E79"/>
    <w:rsid w:val="00AF7F51"/>
    <w:rsid w:val="00C45ADD"/>
    <w:rsid w:val="00CB53E9"/>
    <w:rsid w:val="00CD3D58"/>
    <w:rsid w:val="00D527EE"/>
    <w:rsid w:val="00F2450A"/>
    <w:rsid w:val="00F4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D58"/>
    <w:pPr>
      <w:spacing w:after="0" w:line="240" w:lineRule="auto"/>
    </w:pPr>
  </w:style>
  <w:style w:type="paragraph" w:styleId="a4">
    <w:name w:val="Normal (Web)"/>
    <w:basedOn w:val="a"/>
    <w:rsid w:val="00CD3D58"/>
    <w:pPr>
      <w:spacing w:before="100" w:beforeAutospacing="1" w:after="100" w:afterAutospacing="1"/>
    </w:pPr>
  </w:style>
  <w:style w:type="character" w:styleId="a5">
    <w:name w:val="Strong"/>
    <w:basedOn w:val="a0"/>
    <w:qFormat/>
    <w:rsid w:val="00CD3D58"/>
    <w:rPr>
      <w:b/>
      <w:bCs/>
    </w:rPr>
  </w:style>
  <w:style w:type="character" w:styleId="a6">
    <w:name w:val="Hyperlink"/>
    <w:basedOn w:val="a0"/>
    <w:rsid w:val="005B7AC1"/>
    <w:rPr>
      <w:color w:val="000000"/>
      <w:u w:val="single"/>
    </w:rPr>
  </w:style>
  <w:style w:type="paragraph" w:styleId="a7">
    <w:name w:val="List Paragraph"/>
    <w:basedOn w:val="a"/>
    <w:uiPriority w:val="34"/>
    <w:qFormat/>
    <w:rsid w:val="005B7A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 Indent"/>
    <w:basedOn w:val="a"/>
    <w:link w:val="a9"/>
    <w:rsid w:val="005B7AC1"/>
    <w:pPr>
      <w:ind w:firstLine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5B7A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note text"/>
    <w:basedOn w:val="a"/>
    <w:link w:val="ab"/>
    <w:semiHidden/>
    <w:rsid w:val="005B7AC1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5B7A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5B7A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7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2015-04-25T06:41:00Z</dcterms:created>
  <dcterms:modified xsi:type="dcterms:W3CDTF">2015-05-04T10:28:00Z</dcterms:modified>
</cp:coreProperties>
</file>